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252B9" w14:textId="05755934" w:rsidR="001A3270" w:rsidRPr="002D7910" w:rsidRDefault="001A3270" w:rsidP="00276326">
      <w:pPr>
        <w:rPr>
          <w:b/>
          <w:bCs/>
          <w:sz w:val="28"/>
          <w:szCs w:val="28"/>
        </w:rPr>
      </w:pPr>
      <w:bookmarkStart w:id="0" w:name="_Hlk119932285"/>
      <w:r w:rsidRPr="002D7910">
        <w:rPr>
          <w:b/>
          <w:bCs/>
          <w:sz w:val="28"/>
          <w:szCs w:val="28"/>
        </w:rPr>
        <w:t>Best Conversation Practices based on Braver Angels Principles</w:t>
      </w:r>
    </w:p>
    <w:p w14:paraId="68C643AF" w14:textId="77777777" w:rsidR="001A3270" w:rsidRPr="002D7910" w:rsidRDefault="001A3270" w:rsidP="00276326">
      <w:pPr>
        <w:rPr>
          <w:b/>
          <w:bCs/>
          <w:sz w:val="28"/>
          <w:szCs w:val="28"/>
        </w:rPr>
      </w:pPr>
    </w:p>
    <w:p w14:paraId="4004730F" w14:textId="2D0E9A08" w:rsidR="00276326" w:rsidRPr="002D7910" w:rsidRDefault="00344970">
      <w:pPr>
        <w:rPr>
          <w:b/>
          <w:bCs/>
          <w:sz w:val="28"/>
          <w:szCs w:val="28"/>
        </w:rPr>
      </w:pPr>
      <w:r w:rsidRPr="002D7910">
        <w:rPr>
          <w:b/>
          <w:bCs/>
          <w:sz w:val="28"/>
          <w:szCs w:val="28"/>
        </w:rPr>
        <w:t>Core Principles</w:t>
      </w:r>
    </w:p>
    <w:p w14:paraId="55F3AEE9" w14:textId="349C8466" w:rsidR="00344970" w:rsidRPr="002D7910" w:rsidRDefault="00344970" w:rsidP="00276326">
      <w:pPr>
        <w:pStyle w:val="ListParagraph"/>
        <w:numPr>
          <w:ilvl w:val="0"/>
          <w:numId w:val="6"/>
        </w:numPr>
        <w:rPr>
          <w:sz w:val="28"/>
          <w:szCs w:val="28"/>
        </w:rPr>
      </w:pPr>
      <w:r w:rsidRPr="002D7910">
        <w:rPr>
          <w:sz w:val="28"/>
          <w:szCs w:val="28"/>
        </w:rPr>
        <w:t>Respect, curiosity, and openness</w:t>
      </w:r>
    </w:p>
    <w:p w14:paraId="7390049C" w14:textId="6D745A7B" w:rsidR="00344970" w:rsidRPr="002D7910" w:rsidRDefault="00344970" w:rsidP="00276326">
      <w:pPr>
        <w:pStyle w:val="ListParagraph"/>
        <w:numPr>
          <w:ilvl w:val="0"/>
          <w:numId w:val="6"/>
        </w:numPr>
        <w:rPr>
          <w:sz w:val="28"/>
          <w:szCs w:val="28"/>
        </w:rPr>
      </w:pPr>
      <w:r w:rsidRPr="002D7910">
        <w:rPr>
          <w:sz w:val="28"/>
          <w:szCs w:val="28"/>
        </w:rPr>
        <w:t>It’s best to assume good intentions unless proven otherwise</w:t>
      </w:r>
    </w:p>
    <w:p w14:paraId="23C022FC" w14:textId="722200A4" w:rsidR="00344970" w:rsidRPr="002D7910" w:rsidRDefault="00344970" w:rsidP="00276326">
      <w:pPr>
        <w:pStyle w:val="ListParagraph"/>
        <w:numPr>
          <w:ilvl w:val="0"/>
          <w:numId w:val="6"/>
        </w:numPr>
        <w:rPr>
          <w:sz w:val="28"/>
          <w:szCs w:val="28"/>
        </w:rPr>
      </w:pPr>
      <w:r w:rsidRPr="002D7910">
        <w:rPr>
          <w:sz w:val="28"/>
          <w:szCs w:val="28"/>
        </w:rPr>
        <w:t>Most people have some common values and concerns</w:t>
      </w:r>
    </w:p>
    <w:p w14:paraId="1D7F90F0" w14:textId="707E1D94" w:rsidR="00344970" w:rsidRPr="002D7910" w:rsidRDefault="00344970" w:rsidP="00276326">
      <w:pPr>
        <w:pStyle w:val="ListParagraph"/>
        <w:numPr>
          <w:ilvl w:val="0"/>
          <w:numId w:val="6"/>
        </w:numPr>
        <w:rPr>
          <w:sz w:val="28"/>
          <w:szCs w:val="28"/>
        </w:rPr>
      </w:pPr>
      <w:r w:rsidRPr="002D7910">
        <w:rPr>
          <w:sz w:val="28"/>
          <w:szCs w:val="28"/>
        </w:rPr>
        <w:t>Speaking from the heart</w:t>
      </w:r>
    </w:p>
    <w:p w14:paraId="0F000EC1" w14:textId="2B0045AF" w:rsidR="00276326" w:rsidRPr="002D7910" w:rsidRDefault="00344970" w:rsidP="001A3270">
      <w:pPr>
        <w:pStyle w:val="ListParagraph"/>
        <w:numPr>
          <w:ilvl w:val="0"/>
          <w:numId w:val="6"/>
        </w:numPr>
        <w:rPr>
          <w:sz w:val="28"/>
          <w:szCs w:val="28"/>
        </w:rPr>
      </w:pPr>
      <w:r w:rsidRPr="002D7910">
        <w:rPr>
          <w:sz w:val="28"/>
          <w:szCs w:val="28"/>
        </w:rPr>
        <w:t>Everyone needs to save face</w:t>
      </w:r>
    </w:p>
    <w:p w14:paraId="447E1A13" w14:textId="63A0013A" w:rsidR="00A45CA1" w:rsidRPr="002D7910" w:rsidRDefault="00A45CA1" w:rsidP="00A45CA1">
      <w:pPr>
        <w:rPr>
          <w:sz w:val="28"/>
          <w:szCs w:val="28"/>
        </w:rPr>
      </w:pPr>
    </w:p>
    <w:p w14:paraId="3E71F515" w14:textId="77777777" w:rsidR="00A45CA1" w:rsidRPr="002D7910" w:rsidRDefault="00A45CA1" w:rsidP="00A45CA1">
      <w:pPr>
        <w:rPr>
          <w:b/>
          <w:bCs/>
          <w:sz w:val="28"/>
          <w:szCs w:val="28"/>
        </w:rPr>
      </w:pPr>
      <w:r w:rsidRPr="002D7910">
        <w:rPr>
          <w:b/>
          <w:bCs/>
          <w:sz w:val="28"/>
          <w:szCs w:val="28"/>
        </w:rPr>
        <w:t>Expectations to Abandon</w:t>
      </w:r>
    </w:p>
    <w:p w14:paraId="34D3FA66" w14:textId="77777777" w:rsidR="00A45CA1" w:rsidRPr="002D7910" w:rsidRDefault="00A45CA1" w:rsidP="00A45CA1">
      <w:pPr>
        <w:pStyle w:val="ListParagraph"/>
        <w:numPr>
          <w:ilvl w:val="0"/>
          <w:numId w:val="5"/>
        </w:numPr>
        <w:rPr>
          <w:sz w:val="28"/>
          <w:szCs w:val="28"/>
        </w:rPr>
      </w:pPr>
      <w:r w:rsidRPr="002D7910">
        <w:rPr>
          <w:sz w:val="28"/>
          <w:szCs w:val="28"/>
        </w:rPr>
        <w:t xml:space="preserve">That you will be so persuasive that someone who disagrees with you will respond with some version of, “What was I thinking?” </w:t>
      </w:r>
    </w:p>
    <w:p w14:paraId="4339F7BE" w14:textId="77777777" w:rsidR="00A45CA1" w:rsidRPr="002D7910" w:rsidRDefault="00A45CA1" w:rsidP="00A45CA1">
      <w:pPr>
        <w:pStyle w:val="ListParagraph"/>
        <w:numPr>
          <w:ilvl w:val="0"/>
          <w:numId w:val="5"/>
        </w:numPr>
        <w:rPr>
          <w:sz w:val="28"/>
          <w:szCs w:val="28"/>
        </w:rPr>
      </w:pPr>
      <w:r w:rsidRPr="002D7910">
        <w:rPr>
          <w:sz w:val="28"/>
          <w:szCs w:val="28"/>
        </w:rPr>
        <w:t xml:space="preserve">That facts about guns in America will be agreed on. </w:t>
      </w:r>
    </w:p>
    <w:p w14:paraId="21E201F3" w14:textId="77777777" w:rsidR="00A45CA1" w:rsidRPr="002D7910" w:rsidRDefault="00A45CA1" w:rsidP="00A45CA1">
      <w:pPr>
        <w:pStyle w:val="ListParagraph"/>
        <w:numPr>
          <w:ilvl w:val="0"/>
          <w:numId w:val="5"/>
        </w:numPr>
        <w:rPr>
          <w:sz w:val="28"/>
          <w:szCs w:val="28"/>
        </w:rPr>
      </w:pPr>
      <w:r w:rsidRPr="002D7910">
        <w:rPr>
          <w:sz w:val="28"/>
          <w:szCs w:val="28"/>
        </w:rPr>
        <w:t xml:space="preserve">That the other person will use the skills taught in Braver Angels workshops. </w:t>
      </w:r>
    </w:p>
    <w:p w14:paraId="0C5BF27A" w14:textId="06EA101E" w:rsidR="00A45CA1" w:rsidRPr="002D7910" w:rsidRDefault="00A45CA1" w:rsidP="00A45CA1">
      <w:pPr>
        <w:pStyle w:val="ListParagraph"/>
        <w:numPr>
          <w:ilvl w:val="0"/>
          <w:numId w:val="5"/>
        </w:numPr>
        <w:rPr>
          <w:rFonts w:ascii="Calibri" w:hAnsi="Calibri" w:cs="Calibri"/>
          <w:sz w:val="28"/>
          <w:szCs w:val="28"/>
        </w:rPr>
      </w:pPr>
      <w:r w:rsidRPr="002D7910">
        <w:rPr>
          <w:sz w:val="28"/>
          <w:szCs w:val="28"/>
        </w:rPr>
        <w:t>That the other person will use your preferred language and terms</w:t>
      </w:r>
      <w:r w:rsidRPr="002D7910">
        <w:rPr>
          <w:rFonts w:ascii="Calibri" w:hAnsi="Calibri" w:cs="Calibri"/>
          <w:sz w:val="28"/>
          <w:szCs w:val="28"/>
        </w:rPr>
        <w:t xml:space="preserve">. </w:t>
      </w:r>
    </w:p>
    <w:p w14:paraId="2CC15019" w14:textId="0F2A984A" w:rsidR="00276326" w:rsidRPr="002D7910" w:rsidRDefault="00276326">
      <w:pPr>
        <w:rPr>
          <w:sz w:val="28"/>
          <w:szCs w:val="28"/>
        </w:rPr>
      </w:pPr>
    </w:p>
    <w:p w14:paraId="1B33247B" w14:textId="5655238F" w:rsidR="00344970" w:rsidRPr="002D7910" w:rsidRDefault="001A3270">
      <w:pPr>
        <w:rPr>
          <w:b/>
          <w:bCs/>
          <w:sz w:val="28"/>
          <w:szCs w:val="28"/>
        </w:rPr>
      </w:pPr>
      <w:r w:rsidRPr="002D7910">
        <w:rPr>
          <w:b/>
          <w:bCs/>
          <w:sz w:val="28"/>
          <w:szCs w:val="28"/>
        </w:rPr>
        <w:t xml:space="preserve"> “Bring our best selves to the conversation”</w:t>
      </w:r>
    </w:p>
    <w:p w14:paraId="40094AB6" w14:textId="05BEDF2B" w:rsidR="00344970" w:rsidRPr="002D7910" w:rsidRDefault="00344970" w:rsidP="00276326">
      <w:pPr>
        <w:widowControl w:val="0"/>
        <w:numPr>
          <w:ilvl w:val="0"/>
          <w:numId w:val="3"/>
        </w:numPr>
        <w:rPr>
          <w:rFonts w:ascii="Calibri" w:eastAsia="Calibri" w:hAnsi="Calibri" w:cs="Calibri"/>
          <w:sz w:val="28"/>
          <w:szCs w:val="28"/>
        </w:rPr>
      </w:pPr>
      <w:r w:rsidRPr="002D7910">
        <w:rPr>
          <w:rFonts w:ascii="Calibri" w:eastAsia="Calibri" w:hAnsi="Calibri" w:cs="Calibri"/>
          <w:sz w:val="28"/>
          <w:szCs w:val="28"/>
        </w:rPr>
        <w:t>We’re here to understand others and to explain our views</w:t>
      </w:r>
      <w:r w:rsidR="00276326" w:rsidRPr="002D7910">
        <w:rPr>
          <w:rFonts w:ascii="Calibri" w:eastAsia="Calibri" w:hAnsi="Calibri" w:cs="Calibri"/>
          <w:sz w:val="28"/>
          <w:szCs w:val="28"/>
        </w:rPr>
        <w:t xml:space="preserve"> for the purpose of learning more about other perspectives and find common ground.</w:t>
      </w:r>
    </w:p>
    <w:p w14:paraId="47CA347A" w14:textId="06CB602E" w:rsidR="00344970" w:rsidRPr="002D7910" w:rsidRDefault="00344970" w:rsidP="00276326">
      <w:pPr>
        <w:widowControl w:val="0"/>
        <w:numPr>
          <w:ilvl w:val="0"/>
          <w:numId w:val="3"/>
        </w:numPr>
        <w:rPr>
          <w:rFonts w:ascii="Calibri" w:eastAsia="Calibri" w:hAnsi="Calibri" w:cs="Calibri"/>
          <w:sz w:val="28"/>
          <w:szCs w:val="28"/>
        </w:rPr>
      </w:pPr>
      <w:r w:rsidRPr="002D7910">
        <w:rPr>
          <w:rFonts w:ascii="Calibri" w:eastAsia="Calibri" w:hAnsi="Calibri" w:cs="Calibri"/>
          <w:sz w:val="28"/>
          <w:szCs w:val="28"/>
        </w:rPr>
        <w:t>Let’s each speak for ourselves and not try to speak for or represent any outside group.</w:t>
      </w:r>
    </w:p>
    <w:p w14:paraId="04DD585B" w14:textId="55697789" w:rsidR="00344970" w:rsidRPr="002D7910" w:rsidRDefault="00344970" w:rsidP="006059F0">
      <w:pPr>
        <w:widowControl w:val="0"/>
        <w:numPr>
          <w:ilvl w:val="1"/>
          <w:numId w:val="3"/>
        </w:numPr>
        <w:spacing w:line="259" w:lineRule="auto"/>
        <w:rPr>
          <w:rFonts w:ascii="Calibri" w:eastAsia="Calibri" w:hAnsi="Calibri" w:cs="Calibri"/>
          <w:sz w:val="28"/>
          <w:szCs w:val="28"/>
        </w:rPr>
      </w:pPr>
      <w:r w:rsidRPr="002D7910">
        <w:rPr>
          <w:rFonts w:ascii="Calibri" w:eastAsia="Calibri" w:hAnsi="Calibri" w:cs="Calibri"/>
          <w:sz w:val="28"/>
          <w:szCs w:val="28"/>
        </w:rPr>
        <w:t xml:space="preserve">Let’s stick to the spirit of the activities designed for each stage of the meeting. Example: </w:t>
      </w:r>
      <w:r w:rsidR="00276326" w:rsidRPr="002D7910">
        <w:rPr>
          <w:rFonts w:ascii="Calibri" w:eastAsia="Calibri" w:hAnsi="Calibri" w:cs="Calibri"/>
          <w:sz w:val="28"/>
          <w:szCs w:val="28"/>
        </w:rPr>
        <w:t>Stick with the question being asked.</w:t>
      </w:r>
    </w:p>
    <w:p w14:paraId="3A935ECB" w14:textId="1D91A376" w:rsidR="00344970" w:rsidRDefault="00344970" w:rsidP="00344970">
      <w:pPr>
        <w:widowControl w:val="0"/>
        <w:numPr>
          <w:ilvl w:val="0"/>
          <w:numId w:val="3"/>
        </w:numPr>
        <w:rPr>
          <w:rFonts w:ascii="Calibri" w:eastAsia="Calibri" w:hAnsi="Calibri" w:cs="Calibri"/>
          <w:sz w:val="28"/>
          <w:szCs w:val="28"/>
        </w:rPr>
      </w:pPr>
      <w:r w:rsidRPr="002D7910">
        <w:rPr>
          <w:rFonts w:ascii="Calibri" w:eastAsia="Calibri" w:hAnsi="Calibri" w:cs="Calibri"/>
          <w:sz w:val="28"/>
          <w:szCs w:val="28"/>
        </w:rPr>
        <w:t>Otherwise, it’s standard stuff we all know</w:t>
      </w:r>
      <w:r w:rsidR="001A3270" w:rsidRPr="002D7910">
        <w:rPr>
          <w:rFonts w:ascii="Calibri" w:eastAsia="Calibri" w:hAnsi="Calibri" w:cs="Calibri"/>
          <w:sz w:val="28"/>
          <w:szCs w:val="28"/>
        </w:rPr>
        <w:t>-</w:t>
      </w:r>
      <w:r w:rsidRPr="002D7910">
        <w:rPr>
          <w:rFonts w:ascii="Calibri" w:eastAsia="Calibri" w:hAnsi="Calibri" w:cs="Calibri"/>
          <w:sz w:val="28"/>
          <w:szCs w:val="28"/>
        </w:rPr>
        <w:t xml:space="preserve"> taking turns, not interrupting others, listening to </w:t>
      </w:r>
      <w:r w:rsidR="00CD124D" w:rsidRPr="002D7910">
        <w:rPr>
          <w:rFonts w:ascii="Calibri" w:eastAsia="Calibri" w:hAnsi="Calibri" w:cs="Calibri"/>
          <w:sz w:val="28"/>
          <w:szCs w:val="28"/>
        </w:rPr>
        <w:t>everyone,</w:t>
      </w:r>
      <w:r w:rsidRPr="002D7910">
        <w:rPr>
          <w:rFonts w:ascii="Calibri" w:eastAsia="Calibri" w:hAnsi="Calibri" w:cs="Calibri"/>
          <w:sz w:val="28"/>
          <w:szCs w:val="28"/>
        </w:rPr>
        <w:t xml:space="preserve"> and opening up space for quieter group members, being respectful (as in, no eye rolling or loud sighs when someone is speaking), etc. In other words, bringing our best selves to a difficult conversation. </w:t>
      </w:r>
    </w:p>
    <w:p w14:paraId="7738A541" w14:textId="7C88AFF0" w:rsidR="00A90214" w:rsidRDefault="00A90214" w:rsidP="00A90214">
      <w:pPr>
        <w:widowControl w:val="0"/>
        <w:rPr>
          <w:rFonts w:ascii="Calibri" w:eastAsia="Calibri" w:hAnsi="Calibri" w:cs="Calibri"/>
          <w:sz w:val="28"/>
          <w:szCs w:val="28"/>
        </w:rPr>
      </w:pPr>
    </w:p>
    <w:p w14:paraId="22D297BB" w14:textId="0413990F" w:rsidR="00A90214" w:rsidRDefault="00A90214" w:rsidP="00A90214">
      <w:pPr>
        <w:widowControl w:val="0"/>
        <w:rPr>
          <w:rFonts w:ascii="Calibri" w:eastAsia="Calibri" w:hAnsi="Calibri" w:cs="Calibri"/>
          <w:sz w:val="28"/>
          <w:szCs w:val="28"/>
        </w:rPr>
      </w:pPr>
    </w:p>
    <w:p w14:paraId="4187964C" w14:textId="7DF0C3FF" w:rsidR="00A90214" w:rsidRDefault="00A90214" w:rsidP="00A90214">
      <w:pPr>
        <w:widowControl w:val="0"/>
        <w:rPr>
          <w:rFonts w:ascii="Calibri" w:eastAsia="Calibri" w:hAnsi="Calibri" w:cs="Calibri"/>
          <w:sz w:val="28"/>
          <w:szCs w:val="28"/>
        </w:rPr>
      </w:pPr>
      <w:r>
        <w:rPr>
          <w:rFonts w:ascii="Calibri" w:eastAsia="Calibri" w:hAnsi="Calibri" w:cs="Calibri"/>
          <w:sz w:val="28"/>
          <w:szCs w:val="28"/>
        </w:rPr>
        <w:t>Learn more:</w:t>
      </w:r>
    </w:p>
    <w:p w14:paraId="59FE69E0" w14:textId="2872331C" w:rsidR="00A90214" w:rsidRDefault="00A90214" w:rsidP="00A90214">
      <w:pPr>
        <w:widowControl w:val="0"/>
        <w:rPr>
          <w:rFonts w:ascii="Calibri" w:eastAsia="Calibri" w:hAnsi="Calibri" w:cs="Calibri"/>
          <w:sz w:val="28"/>
          <w:szCs w:val="28"/>
        </w:rPr>
      </w:pPr>
      <w:hyperlink r:id="rId7" w:history="1">
        <w:r w:rsidRPr="003201C0">
          <w:rPr>
            <w:rStyle w:val="Hyperlink"/>
            <w:rFonts w:ascii="Calibri" w:eastAsia="Calibri" w:hAnsi="Calibri" w:cs="Calibri"/>
            <w:sz w:val="28"/>
            <w:szCs w:val="28"/>
          </w:rPr>
          <w:t>https://braverangels.org/our-mission/</w:t>
        </w:r>
      </w:hyperlink>
    </w:p>
    <w:p w14:paraId="7625004F" w14:textId="3A3774CD" w:rsidR="00A90214" w:rsidRPr="00A90214" w:rsidRDefault="00A90214" w:rsidP="00A90214">
      <w:pPr>
        <w:widowControl w:val="0"/>
        <w:rPr>
          <w:rFonts w:ascii="Calibri" w:eastAsia="Calibri" w:hAnsi="Calibri" w:cs="Calibri"/>
          <w:sz w:val="28"/>
          <w:szCs w:val="28"/>
        </w:rPr>
      </w:pPr>
      <w:r w:rsidRPr="00A90214">
        <w:rPr>
          <w:rFonts w:ascii="Calibri" w:eastAsia="Calibri" w:hAnsi="Calibri" w:cs="Calibri"/>
          <w:sz w:val="28"/>
          <w:szCs w:val="28"/>
        </w:rPr>
        <w:t>Treasure Valley Alliance</w:t>
      </w:r>
      <w:r>
        <w:rPr>
          <w:rFonts w:ascii="Calibri" w:eastAsia="Calibri" w:hAnsi="Calibri" w:cs="Calibri"/>
          <w:sz w:val="28"/>
          <w:szCs w:val="28"/>
        </w:rPr>
        <w:t xml:space="preserve">, </w:t>
      </w:r>
      <w:r w:rsidRPr="00A90214">
        <w:rPr>
          <w:rFonts w:ascii="Calibri" w:eastAsia="Calibri" w:hAnsi="Calibri" w:cs="Calibri"/>
          <w:sz w:val="28"/>
          <w:szCs w:val="28"/>
        </w:rPr>
        <w:t>Mike Tilrico</w:t>
      </w:r>
      <w:r>
        <w:rPr>
          <w:rFonts w:ascii="Calibri" w:eastAsia="Calibri" w:hAnsi="Calibri" w:cs="Calibri"/>
          <w:sz w:val="28"/>
          <w:szCs w:val="28"/>
        </w:rPr>
        <w:t xml:space="preserve"> (Red), </w:t>
      </w:r>
      <w:r w:rsidRPr="00A90214">
        <w:rPr>
          <w:rFonts w:ascii="Calibri" w:eastAsia="Calibri" w:hAnsi="Calibri" w:cs="Calibri"/>
          <w:sz w:val="28"/>
          <w:szCs w:val="28"/>
        </w:rPr>
        <w:t>mtilrico@braverangels.org</w:t>
      </w:r>
    </w:p>
    <w:p w14:paraId="19245496" w14:textId="1FECD07E" w:rsidR="00A90214" w:rsidRPr="00A90214" w:rsidRDefault="00A90214" w:rsidP="00A90214">
      <w:pPr>
        <w:widowControl w:val="0"/>
        <w:rPr>
          <w:rFonts w:ascii="Calibri" w:eastAsia="Calibri" w:hAnsi="Calibri" w:cs="Calibri"/>
          <w:sz w:val="28"/>
          <w:szCs w:val="28"/>
        </w:rPr>
      </w:pPr>
      <w:r w:rsidRPr="00A90214">
        <w:rPr>
          <w:rFonts w:ascii="Calibri" w:eastAsia="Calibri" w:hAnsi="Calibri" w:cs="Calibri"/>
          <w:sz w:val="28"/>
          <w:szCs w:val="28"/>
        </w:rPr>
        <w:t>Idaho State Alliance</w:t>
      </w:r>
      <w:r>
        <w:rPr>
          <w:rFonts w:ascii="Calibri" w:eastAsia="Calibri" w:hAnsi="Calibri" w:cs="Calibri"/>
          <w:sz w:val="28"/>
          <w:szCs w:val="28"/>
        </w:rPr>
        <w:t xml:space="preserve">, </w:t>
      </w:r>
      <w:r w:rsidRPr="00A90214">
        <w:rPr>
          <w:rFonts w:ascii="Calibri" w:eastAsia="Calibri" w:hAnsi="Calibri" w:cs="Calibri"/>
          <w:sz w:val="28"/>
          <w:szCs w:val="28"/>
        </w:rPr>
        <w:t>Damien Preinitz</w:t>
      </w:r>
      <w:r>
        <w:rPr>
          <w:rFonts w:ascii="Calibri" w:eastAsia="Calibri" w:hAnsi="Calibri" w:cs="Calibri"/>
          <w:sz w:val="28"/>
          <w:szCs w:val="28"/>
        </w:rPr>
        <w:t xml:space="preserve"> (Red), </w:t>
      </w:r>
      <w:r w:rsidRPr="00A90214">
        <w:rPr>
          <w:rFonts w:ascii="Calibri" w:eastAsia="Calibri" w:hAnsi="Calibri" w:cs="Calibri"/>
          <w:sz w:val="28"/>
          <w:szCs w:val="28"/>
        </w:rPr>
        <w:t>dpreinitz@braverangels.org</w:t>
      </w:r>
    </w:p>
    <w:p w14:paraId="6032D325" w14:textId="3C61726E" w:rsidR="00A90214" w:rsidRPr="002D7910" w:rsidRDefault="00A90214" w:rsidP="00A90214">
      <w:pPr>
        <w:widowControl w:val="0"/>
        <w:rPr>
          <w:rFonts w:ascii="Calibri" w:eastAsia="Calibri" w:hAnsi="Calibri" w:cs="Calibri"/>
          <w:sz w:val="28"/>
          <w:szCs w:val="28"/>
        </w:rPr>
      </w:pPr>
      <w:r w:rsidRPr="00A90214">
        <w:rPr>
          <w:rFonts w:ascii="Calibri" w:eastAsia="Calibri" w:hAnsi="Calibri" w:cs="Calibri"/>
          <w:sz w:val="28"/>
          <w:szCs w:val="28"/>
        </w:rPr>
        <w:t>Idaho State Alliance</w:t>
      </w:r>
      <w:r>
        <w:rPr>
          <w:rFonts w:ascii="Calibri" w:eastAsia="Calibri" w:hAnsi="Calibri" w:cs="Calibri"/>
          <w:sz w:val="28"/>
          <w:szCs w:val="28"/>
        </w:rPr>
        <w:t xml:space="preserve">, </w:t>
      </w:r>
      <w:r w:rsidRPr="00A90214">
        <w:rPr>
          <w:rFonts w:ascii="Calibri" w:eastAsia="Calibri" w:hAnsi="Calibri" w:cs="Calibri"/>
          <w:sz w:val="28"/>
          <w:szCs w:val="28"/>
        </w:rPr>
        <w:t>Rob Hanson</w:t>
      </w:r>
      <w:r>
        <w:rPr>
          <w:rFonts w:ascii="Calibri" w:eastAsia="Calibri" w:hAnsi="Calibri" w:cs="Calibri"/>
          <w:sz w:val="28"/>
          <w:szCs w:val="28"/>
        </w:rPr>
        <w:t xml:space="preserve"> (Blue), </w:t>
      </w:r>
      <w:r w:rsidRPr="00A90214">
        <w:rPr>
          <w:rFonts w:ascii="Calibri" w:eastAsia="Calibri" w:hAnsi="Calibri" w:cs="Calibri"/>
          <w:sz w:val="28"/>
          <w:szCs w:val="28"/>
        </w:rPr>
        <w:t>rhanson@braverangels.org</w:t>
      </w:r>
    </w:p>
    <w:bookmarkEnd w:id="0"/>
    <w:p w14:paraId="216AB1CD" w14:textId="77777777" w:rsidR="00276326" w:rsidRPr="002D7910" w:rsidRDefault="00276326" w:rsidP="00344970">
      <w:pPr>
        <w:widowControl w:val="0"/>
        <w:rPr>
          <w:rFonts w:ascii="Calibri" w:eastAsia="Calibri" w:hAnsi="Calibri" w:cs="Calibri"/>
          <w:sz w:val="28"/>
          <w:szCs w:val="28"/>
        </w:rPr>
      </w:pPr>
    </w:p>
    <w:p w14:paraId="0E7CC54F" w14:textId="77777777" w:rsidR="00344970" w:rsidRDefault="00344970"/>
    <w:sectPr w:rsidR="0034497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5DAF6" w14:textId="77777777" w:rsidR="008611C8" w:rsidRDefault="008611C8" w:rsidP="001A3270">
      <w:r>
        <w:separator/>
      </w:r>
    </w:p>
  </w:endnote>
  <w:endnote w:type="continuationSeparator" w:id="0">
    <w:p w14:paraId="1D1267DF" w14:textId="77777777" w:rsidR="008611C8" w:rsidRDefault="008611C8" w:rsidP="001A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8841B" w14:textId="77777777" w:rsidR="008611C8" w:rsidRDefault="008611C8" w:rsidP="001A3270">
      <w:r>
        <w:separator/>
      </w:r>
    </w:p>
  </w:footnote>
  <w:footnote w:type="continuationSeparator" w:id="0">
    <w:p w14:paraId="6C9568F8" w14:textId="77777777" w:rsidR="008611C8" w:rsidRDefault="008611C8" w:rsidP="001A3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F7DF" w14:textId="1D9CA5CE" w:rsidR="001A3270" w:rsidRDefault="001A3270" w:rsidP="001A32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5716"/>
    <w:multiLevelType w:val="multilevel"/>
    <w:tmpl w:val="7728A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7C1966"/>
    <w:multiLevelType w:val="multilevel"/>
    <w:tmpl w:val="0212E61C"/>
    <w:lvl w:ilvl="0">
      <w:start w:val="1"/>
      <w:numFmt w:val="bullet"/>
      <w:lvlText w:val="●"/>
      <w:lvlJc w:val="right"/>
      <w:pPr>
        <w:ind w:left="1080" w:hanging="360"/>
      </w:pPr>
      <w:rPr>
        <w:rFonts w:ascii="Noto Sans Symbols" w:eastAsia="Noto Sans Symbols" w:hAnsi="Noto Sans Symbols" w:cs="Noto Sans Symbols"/>
        <w:b w:val="0"/>
        <w:i w:val="0"/>
        <w:smallCaps w:val="0"/>
        <w:strike w:val="0"/>
        <w:color w:val="000000"/>
        <w:sz w:val="28"/>
        <w:szCs w:val="28"/>
        <w:u w:val="none"/>
        <w:shd w:val="clear" w:color="auto" w:fill="auto"/>
        <w:vertAlign w:val="baseline"/>
      </w:rPr>
    </w:lvl>
    <w:lvl w:ilvl="1">
      <w:start w:val="1"/>
      <w:numFmt w:val="bullet"/>
      <w:lvlText w:val="⮚"/>
      <w:lvlJc w:val="right"/>
      <w:pPr>
        <w:ind w:left="1800" w:hanging="360"/>
      </w:pPr>
      <w:rPr>
        <w:rFonts w:ascii="Noto Sans Symbols" w:eastAsia="Noto Sans Symbols" w:hAnsi="Noto Sans Symbols" w:cs="Noto Sans Symbols"/>
        <w:b w:val="0"/>
        <w:i w:val="0"/>
        <w:smallCaps w:val="0"/>
        <w:strike w:val="0"/>
        <w:color w:val="000000"/>
        <w:sz w:val="28"/>
        <w:szCs w:val="28"/>
        <w:u w:val="none"/>
        <w:shd w:val="clear" w:color="auto" w:fill="auto"/>
        <w:vertAlign w:val="baseline"/>
      </w:rPr>
    </w:lvl>
    <w:lvl w:ilvl="2">
      <w:start w:val="1"/>
      <w:numFmt w:val="bullet"/>
      <w:lvlText w:val="▪"/>
      <w:lvlJc w:val="right"/>
      <w:pPr>
        <w:ind w:left="2520" w:hanging="360"/>
      </w:pPr>
      <w:rPr>
        <w:rFonts w:ascii="Noto Sans Symbols" w:eastAsia="Noto Sans Symbols" w:hAnsi="Noto Sans Symbols" w:cs="Noto Sans Symbols"/>
        <w:b w:val="0"/>
        <w:i w:val="0"/>
        <w:smallCaps w:val="0"/>
        <w:strike w:val="0"/>
        <w:color w:val="000000"/>
        <w:sz w:val="28"/>
        <w:szCs w:val="28"/>
        <w:u w:val="none"/>
        <w:shd w:val="clear" w:color="auto" w:fill="auto"/>
        <w:vertAlign w:val="baseline"/>
      </w:rPr>
    </w:lvl>
    <w:lvl w:ilvl="3">
      <w:start w:val="1"/>
      <w:numFmt w:val="bullet"/>
      <w:lvlText w:val="●"/>
      <w:lvlJc w:val="right"/>
      <w:pPr>
        <w:ind w:left="3240" w:hanging="360"/>
      </w:pPr>
      <w:rPr>
        <w:rFonts w:ascii="Noto Sans Symbols" w:eastAsia="Noto Sans Symbols" w:hAnsi="Noto Sans Symbols" w:cs="Noto Sans Symbols"/>
        <w:b w:val="0"/>
        <w:i w:val="0"/>
        <w:smallCaps w:val="0"/>
        <w:strike w:val="0"/>
        <w:color w:val="000000"/>
        <w:sz w:val="28"/>
        <w:szCs w:val="28"/>
        <w:u w:val="none"/>
        <w:shd w:val="clear" w:color="auto" w:fill="auto"/>
        <w:vertAlign w:val="baseline"/>
      </w:rPr>
    </w:lvl>
    <w:lvl w:ilvl="4">
      <w:start w:val="1"/>
      <w:numFmt w:val="bullet"/>
      <w:lvlText w:val="o"/>
      <w:lvlJc w:val="right"/>
      <w:pPr>
        <w:ind w:left="3960" w:hanging="360"/>
      </w:pPr>
      <w:rPr>
        <w:rFonts w:ascii="Courier New" w:eastAsia="Courier New" w:hAnsi="Courier New" w:cs="Courier New"/>
        <w:b w:val="0"/>
        <w:i w:val="0"/>
        <w:smallCaps w:val="0"/>
        <w:strike w:val="0"/>
        <w:color w:val="000000"/>
        <w:sz w:val="28"/>
        <w:szCs w:val="28"/>
        <w:u w:val="none"/>
        <w:shd w:val="clear" w:color="auto" w:fill="auto"/>
        <w:vertAlign w:val="baseline"/>
      </w:rPr>
    </w:lvl>
    <w:lvl w:ilvl="5">
      <w:start w:val="1"/>
      <w:numFmt w:val="bullet"/>
      <w:lvlText w:val="▪"/>
      <w:lvlJc w:val="right"/>
      <w:pPr>
        <w:ind w:left="4680" w:hanging="360"/>
      </w:pPr>
      <w:rPr>
        <w:rFonts w:ascii="Noto Sans Symbols" w:eastAsia="Noto Sans Symbols" w:hAnsi="Noto Sans Symbols" w:cs="Noto Sans Symbols"/>
        <w:b w:val="0"/>
        <w:i w:val="0"/>
        <w:smallCaps w:val="0"/>
        <w:strike w:val="0"/>
        <w:color w:val="000000"/>
        <w:sz w:val="28"/>
        <w:szCs w:val="28"/>
        <w:u w:val="none"/>
        <w:shd w:val="clear" w:color="auto" w:fill="auto"/>
        <w:vertAlign w:val="baseline"/>
      </w:rPr>
    </w:lvl>
    <w:lvl w:ilvl="6">
      <w:start w:val="1"/>
      <w:numFmt w:val="bullet"/>
      <w:lvlText w:val="●"/>
      <w:lvlJc w:val="right"/>
      <w:pPr>
        <w:ind w:left="5400" w:hanging="360"/>
      </w:pPr>
      <w:rPr>
        <w:rFonts w:ascii="Noto Sans Symbols" w:eastAsia="Noto Sans Symbols" w:hAnsi="Noto Sans Symbols" w:cs="Noto Sans Symbols"/>
        <w:b w:val="0"/>
        <w:i w:val="0"/>
        <w:smallCaps w:val="0"/>
        <w:strike w:val="0"/>
        <w:color w:val="000000"/>
        <w:sz w:val="28"/>
        <w:szCs w:val="28"/>
        <w:u w:val="none"/>
        <w:shd w:val="clear" w:color="auto" w:fill="auto"/>
        <w:vertAlign w:val="baseline"/>
      </w:rPr>
    </w:lvl>
    <w:lvl w:ilvl="7">
      <w:start w:val="1"/>
      <w:numFmt w:val="bullet"/>
      <w:lvlText w:val="o"/>
      <w:lvlJc w:val="right"/>
      <w:pPr>
        <w:ind w:left="6120" w:hanging="360"/>
      </w:pPr>
      <w:rPr>
        <w:rFonts w:ascii="Courier New" w:eastAsia="Courier New" w:hAnsi="Courier New" w:cs="Courier New"/>
        <w:b w:val="0"/>
        <w:i w:val="0"/>
        <w:smallCaps w:val="0"/>
        <w:strike w:val="0"/>
        <w:color w:val="000000"/>
        <w:sz w:val="28"/>
        <w:szCs w:val="28"/>
        <w:u w:val="none"/>
        <w:shd w:val="clear" w:color="auto" w:fill="auto"/>
        <w:vertAlign w:val="baseline"/>
      </w:rPr>
    </w:lvl>
    <w:lvl w:ilvl="8">
      <w:start w:val="1"/>
      <w:numFmt w:val="bullet"/>
      <w:lvlText w:val="▪"/>
      <w:lvlJc w:val="right"/>
      <w:pPr>
        <w:ind w:left="6840" w:hanging="360"/>
      </w:pPr>
      <w:rPr>
        <w:rFonts w:ascii="Noto Sans Symbols" w:eastAsia="Noto Sans Symbols" w:hAnsi="Noto Sans Symbols" w:cs="Noto Sans Symbols"/>
        <w:b w:val="0"/>
        <w:i w:val="0"/>
        <w:smallCaps w:val="0"/>
        <w:strike w:val="0"/>
        <w:color w:val="000000"/>
        <w:sz w:val="28"/>
        <w:szCs w:val="28"/>
        <w:u w:val="none"/>
        <w:shd w:val="clear" w:color="auto" w:fill="auto"/>
        <w:vertAlign w:val="baseline"/>
      </w:rPr>
    </w:lvl>
  </w:abstractNum>
  <w:abstractNum w:abstractNumId="2" w15:restartNumberingAfterBreak="0">
    <w:nsid w:val="2E8A3147"/>
    <w:multiLevelType w:val="hybridMultilevel"/>
    <w:tmpl w:val="59E28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2927FD"/>
    <w:multiLevelType w:val="multilevel"/>
    <w:tmpl w:val="9726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2314C4"/>
    <w:multiLevelType w:val="hybridMultilevel"/>
    <w:tmpl w:val="CF2A1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E40171"/>
    <w:multiLevelType w:val="multilevel"/>
    <w:tmpl w:val="EE9C9B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13832256">
    <w:abstractNumId w:val="3"/>
  </w:num>
  <w:num w:numId="2" w16cid:durableId="2110081671">
    <w:abstractNumId w:val="1"/>
  </w:num>
  <w:num w:numId="3" w16cid:durableId="1889998822">
    <w:abstractNumId w:val="5"/>
  </w:num>
  <w:num w:numId="4" w16cid:durableId="1298682162">
    <w:abstractNumId w:val="0"/>
  </w:num>
  <w:num w:numId="5" w16cid:durableId="587739596">
    <w:abstractNumId w:val="2"/>
  </w:num>
  <w:num w:numId="6" w16cid:durableId="3483345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970"/>
    <w:rsid w:val="00121C21"/>
    <w:rsid w:val="001A3270"/>
    <w:rsid w:val="001E4F54"/>
    <w:rsid w:val="00276326"/>
    <w:rsid w:val="002A4DF6"/>
    <w:rsid w:val="002D7910"/>
    <w:rsid w:val="00344970"/>
    <w:rsid w:val="00534C87"/>
    <w:rsid w:val="00577CAA"/>
    <w:rsid w:val="00644264"/>
    <w:rsid w:val="00685C19"/>
    <w:rsid w:val="00731E4D"/>
    <w:rsid w:val="00740BE6"/>
    <w:rsid w:val="007A5A8D"/>
    <w:rsid w:val="008611C8"/>
    <w:rsid w:val="00A45CA1"/>
    <w:rsid w:val="00A90214"/>
    <w:rsid w:val="00CD124D"/>
    <w:rsid w:val="00E14238"/>
    <w:rsid w:val="00E7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A50CA"/>
  <w15:chartTrackingRefBased/>
  <w15:docId w15:val="{ACF69FA9-D859-8947-B486-27E4DBD3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97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76326"/>
    <w:pPr>
      <w:ind w:left="720"/>
      <w:contextualSpacing/>
    </w:pPr>
  </w:style>
  <w:style w:type="paragraph" w:styleId="Header">
    <w:name w:val="header"/>
    <w:basedOn w:val="Normal"/>
    <w:link w:val="HeaderChar"/>
    <w:uiPriority w:val="99"/>
    <w:unhideWhenUsed/>
    <w:rsid w:val="001A3270"/>
    <w:pPr>
      <w:tabs>
        <w:tab w:val="center" w:pos="4680"/>
        <w:tab w:val="right" w:pos="9360"/>
      </w:tabs>
    </w:pPr>
  </w:style>
  <w:style w:type="character" w:customStyle="1" w:styleId="HeaderChar">
    <w:name w:val="Header Char"/>
    <w:basedOn w:val="DefaultParagraphFont"/>
    <w:link w:val="Header"/>
    <w:uiPriority w:val="99"/>
    <w:rsid w:val="001A3270"/>
  </w:style>
  <w:style w:type="paragraph" w:styleId="Footer">
    <w:name w:val="footer"/>
    <w:basedOn w:val="Normal"/>
    <w:link w:val="FooterChar"/>
    <w:uiPriority w:val="99"/>
    <w:unhideWhenUsed/>
    <w:rsid w:val="001A3270"/>
    <w:pPr>
      <w:tabs>
        <w:tab w:val="center" w:pos="4680"/>
        <w:tab w:val="right" w:pos="9360"/>
      </w:tabs>
    </w:pPr>
  </w:style>
  <w:style w:type="character" w:customStyle="1" w:styleId="FooterChar">
    <w:name w:val="Footer Char"/>
    <w:basedOn w:val="DefaultParagraphFont"/>
    <w:link w:val="Footer"/>
    <w:uiPriority w:val="99"/>
    <w:rsid w:val="001A3270"/>
  </w:style>
  <w:style w:type="paragraph" w:styleId="Revision">
    <w:name w:val="Revision"/>
    <w:hidden/>
    <w:uiPriority w:val="99"/>
    <w:semiHidden/>
    <w:rsid w:val="00E14238"/>
  </w:style>
  <w:style w:type="character" w:styleId="Hyperlink">
    <w:name w:val="Hyperlink"/>
    <w:basedOn w:val="DefaultParagraphFont"/>
    <w:uiPriority w:val="99"/>
    <w:unhideWhenUsed/>
    <w:rsid w:val="00A90214"/>
    <w:rPr>
      <w:color w:val="0563C1" w:themeColor="hyperlink"/>
      <w:u w:val="single"/>
    </w:rPr>
  </w:style>
  <w:style w:type="character" w:styleId="UnresolvedMention">
    <w:name w:val="Unresolved Mention"/>
    <w:basedOn w:val="DefaultParagraphFont"/>
    <w:uiPriority w:val="99"/>
    <w:semiHidden/>
    <w:unhideWhenUsed/>
    <w:rsid w:val="00A90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75226">
      <w:bodyDiv w:val="1"/>
      <w:marLeft w:val="0"/>
      <w:marRight w:val="0"/>
      <w:marTop w:val="0"/>
      <w:marBottom w:val="0"/>
      <w:divBdr>
        <w:top w:val="none" w:sz="0" w:space="0" w:color="auto"/>
        <w:left w:val="none" w:sz="0" w:space="0" w:color="auto"/>
        <w:bottom w:val="none" w:sz="0" w:space="0" w:color="auto"/>
        <w:right w:val="none" w:sz="0" w:space="0" w:color="auto"/>
      </w:divBdr>
      <w:divsChild>
        <w:div w:id="1924600964">
          <w:marLeft w:val="0"/>
          <w:marRight w:val="0"/>
          <w:marTop w:val="0"/>
          <w:marBottom w:val="0"/>
          <w:divBdr>
            <w:top w:val="none" w:sz="0" w:space="0" w:color="auto"/>
            <w:left w:val="none" w:sz="0" w:space="0" w:color="auto"/>
            <w:bottom w:val="none" w:sz="0" w:space="0" w:color="auto"/>
            <w:right w:val="none" w:sz="0" w:space="0" w:color="auto"/>
          </w:divBdr>
          <w:divsChild>
            <w:div w:id="490604424">
              <w:marLeft w:val="0"/>
              <w:marRight w:val="0"/>
              <w:marTop w:val="0"/>
              <w:marBottom w:val="0"/>
              <w:divBdr>
                <w:top w:val="none" w:sz="0" w:space="0" w:color="auto"/>
                <w:left w:val="none" w:sz="0" w:space="0" w:color="auto"/>
                <w:bottom w:val="none" w:sz="0" w:space="0" w:color="auto"/>
                <w:right w:val="none" w:sz="0" w:space="0" w:color="auto"/>
              </w:divBdr>
              <w:divsChild>
                <w:div w:id="306208221">
                  <w:marLeft w:val="0"/>
                  <w:marRight w:val="0"/>
                  <w:marTop w:val="0"/>
                  <w:marBottom w:val="0"/>
                  <w:divBdr>
                    <w:top w:val="none" w:sz="0" w:space="0" w:color="auto"/>
                    <w:left w:val="none" w:sz="0" w:space="0" w:color="auto"/>
                    <w:bottom w:val="none" w:sz="0" w:space="0" w:color="auto"/>
                    <w:right w:val="none" w:sz="0" w:space="0" w:color="auto"/>
                  </w:divBdr>
                  <w:divsChild>
                    <w:div w:id="12160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55290">
      <w:bodyDiv w:val="1"/>
      <w:marLeft w:val="0"/>
      <w:marRight w:val="0"/>
      <w:marTop w:val="0"/>
      <w:marBottom w:val="0"/>
      <w:divBdr>
        <w:top w:val="none" w:sz="0" w:space="0" w:color="auto"/>
        <w:left w:val="none" w:sz="0" w:space="0" w:color="auto"/>
        <w:bottom w:val="none" w:sz="0" w:space="0" w:color="auto"/>
        <w:right w:val="none" w:sz="0" w:space="0" w:color="auto"/>
      </w:divBdr>
      <w:divsChild>
        <w:div w:id="616062201">
          <w:marLeft w:val="0"/>
          <w:marRight w:val="0"/>
          <w:marTop w:val="0"/>
          <w:marBottom w:val="0"/>
          <w:divBdr>
            <w:top w:val="none" w:sz="0" w:space="0" w:color="auto"/>
            <w:left w:val="none" w:sz="0" w:space="0" w:color="auto"/>
            <w:bottom w:val="single" w:sz="6" w:space="6" w:color="D1D1D1"/>
            <w:right w:val="none" w:sz="0" w:space="0" w:color="auto"/>
          </w:divBdr>
        </w:div>
        <w:div w:id="1888754376">
          <w:marLeft w:val="0"/>
          <w:marRight w:val="0"/>
          <w:marTop w:val="0"/>
          <w:marBottom w:val="0"/>
          <w:divBdr>
            <w:top w:val="none" w:sz="0" w:space="0" w:color="auto"/>
            <w:left w:val="none" w:sz="0" w:space="0" w:color="auto"/>
            <w:bottom w:val="single" w:sz="6" w:space="6" w:color="D1D1D1"/>
            <w:right w:val="none" w:sz="0" w:space="0" w:color="auto"/>
          </w:divBdr>
        </w:div>
        <w:div w:id="1774589393">
          <w:marLeft w:val="0"/>
          <w:marRight w:val="0"/>
          <w:marTop w:val="0"/>
          <w:marBottom w:val="0"/>
          <w:divBdr>
            <w:top w:val="none" w:sz="0" w:space="0" w:color="auto"/>
            <w:left w:val="none" w:sz="0" w:space="0" w:color="auto"/>
            <w:bottom w:val="single" w:sz="6" w:space="6" w:color="D1D1D1"/>
            <w:right w:val="none" w:sz="0" w:space="0" w:color="auto"/>
          </w:divBdr>
        </w:div>
        <w:div w:id="2107193152">
          <w:marLeft w:val="0"/>
          <w:marRight w:val="0"/>
          <w:marTop w:val="0"/>
          <w:marBottom w:val="0"/>
          <w:divBdr>
            <w:top w:val="none" w:sz="0" w:space="0" w:color="auto"/>
            <w:left w:val="none" w:sz="0" w:space="0" w:color="auto"/>
            <w:bottom w:val="single" w:sz="6" w:space="6" w:color="D1D1D1"/>
            <w:right w:val="none" w:sz="0" w:space="0" w:color="auto"/>
          </w:divBdr>
        </w:div>
        <w:div w:id="489172270">
          <w:marLeft w:val="0"/>
          <w:marRight w:val="0"/>
          <w:marTop w:val="0"/>
          <w:marBottom w:val="0"/>
          <w:divBdr>
            <w:top w:val="none" w:sz="0" w:space="0" w:color="auto"/>
            <w:left w:val="none" w:sz="0" w:space="0" w:color="auto"/>
            <w:bottom w:val="single" w:sz="6" w:space="6" w:color="D1D1D1"/>
            <w:right w:val="none" w:sz="0" w:space="0" w:color="auto"/>
          </w:divBdr>
        </w:div>
        <w:div w:id="1601596424">
          <w:marLeft w:val="0"/>
          <w:marRight w:val="0"/>
          <w:marTop w:val="0"/>
          <w:marBottom w:val="0"/>
          <w:divBdr>
            <w:top w:val="none" w:sz="0" w:space="0" w:color="auto"/>
            <w:left w:val="none" w:sz="0" w:space="0" w:color="auto"/>
            <w:bottom w:val="single" w:sz="6" w:space="6" w:color="D1D1D1"/>
            <w:right w:val="none" w:sz="0" w:space="0" w:color="auto"/>
          </w:divBdr>
        </w:div>
        <w:div w:id="412312857">
          <w:marLeft w:val="0"/>
          <w:marRight w:val="0"/>
          <w:marTop w:val="0"/>
          <w:marBottom w:val="0"/>
          <w:divBdr>
            <w:top w:val="none" w:sz="0" w:space="0" w:color="auto"/>
            <w:left w:val="none" w:sz="0" w:space="0" w:color="auto"/>
            <w:bottom w:val="single" w:sz="6" w:space="6" w:color="D1D1D1"/>
            <w:right w:val="none" w:sz="0" w:space="0" w:color="auto"/>
          </w:divBdr>
        </w:div>
        <w:div w:id="482626543">
          <w:marLeft w:val="0"/>
          <w:marRight w:val="0"/>
          <w:marTop w:val="0"/>
          <w:marBottom w:val="0"/>
          <w:divBdr>
            <w:top w:val="none" w:sz="0" w:space="0" w:color="auto"/>
            <w:left w:val="none" w:sz="0" w:space="0" w:color="auto"/>
            <w:bottom w:val="single" w:sz="6" w:space="6" w:color="D1D1D1"/>
            <w:right w:val="none" w:sz="0" w:space="0" w:color="auto"/>
          </w:divBdr>
        </w:div>
        <w:div w:id="654801975">
          <w:marLeft w:val="0"/>
          <w:marRight w:val="0"/>
          <w:marTop w:val="0"/>
          <w:marBottom w:val="0"/>
          <w:divBdr>
            <w:top w:val="none" w:sz="0" w:space="0" w:color="auto"/>
            <w:left w:val="none" w:sz="0" w:space="0" w:color="auto"/>
            <w:bottom w:val="single" w:sz="6" w:space="6" w:color="D1D1D1"/>
            <w:right w:val="none" w:sz="0" w:space="0" w:color="auto"/>
          </w:divBdr>
        </w:div>
        <w:div w:id="11273125">
          <w:marLeft w:val="0"/>
          <w:marRight w:val="0"/>
          <w:marTop w:val="0"/>
          <w:marBottom w:val="0"/>
          <w:divBdr>
            <w:top w:val="none" w:sz="0" w:space="0" w:color="auto"/>
            <w:left w:val="none" w:sz="0" w:space="0" w:color="auto"/>
            <w:bottom w:val="single" w:sz="6" w:space="6" w:color="D1D1D1"/>
            <w:right w:val="none" w:sz="0" w:space="0" w:color="auto"/>
          </w:divBdr>
        </w:div>
        <w:div w:id="1529222300">
          <w:marLeft w:val="0"/>
          <w:marRight w:val="0"/>
          <w:marTop w:val="0"/>
          <w:marBottom w:val="0"/>
          <w:divBdr>
            <w:top w:val="none" w:sz="0" w:space="0" w:color="auto"/>
            <w:left w:val="none" w:sz="0" w:space="0" w:color="auto"/>
            <w:bottom w:val="single" w:sz="6" w:space="6" w:color="D1D1D1"/>
            <w:right w:val="none" w:sz="0" w:space="0" w:color="auto"/>
          </w:divBdr>
        </w:div>
        <w:div w:id="889682797">
          <w:marLeft w:val="0"/>
          <w:marRight w:val="0"/>
          <w:marTop w:val="0"/>
          <w:marBottom w:val="0"/>
          <w:divBdr>
            <w:top w:val="none" w:sz="0" w:space="0" w:color="auto"/>
            <w:left w:val="none" w:sz="0" w:space="0" w:color="auto"/>
            <w:bottom w:val="single" w:sz="6" w:space="6" w:color="D1D1D1"/>
            <w:right w:val="none" w:sz="0" w:space="0" w:color="auto"/>
          </w:divBdr>
        </w:div>
        <w:div w:id="959411613">
          <w:marLeft w:val="0"/>
          <w:marRight w:val="0"/>
          <w:marTop w:val="0"/>
          <w:marBottom w:val="0"/>
          <w:divBdr>
            <w:top w:val="none" w:sz="0" w:space="0" w:color="auto"/>
            <w:left w:val="none" w:sz="0" w:space="0" w:color="auto"/>
            <w:bottom w:val="single" w:sz="6" w:space="6" w:color="D1D1D1"/>
            <w:right w:val="none" w:sz="0" w:space="0" w:color="auto"/>
          </w:divBdr>
        </w:div>
        <w:div w:id="887687627">
          <w:marLeft w:val="0"/>
          <w:marRight w:val="0"/>
          <w:marTop w:val="0"/>
          <w:marBottom w:val="0"/>
          <w:divBdr>
            <w:top w:val="none" w:sz="0" w:space="0" w:color="auto"/>
            <w:left w:val="none" w:sz="0" w:space="0" w:color="auto"/>
            <w:bottom w:val="single" w:sz="6" w:space="6" w:color="D1D1D1"/>
            <w:right w:val="none" w:sz="0" w:space="0" w:color="auto"/>
          </w:divBdr>
        </w:div>
        <w:div w:id="678124030">
          <w:marLeft w:val="0"/>
          <w:marRight w:val="0"/>
          <w:marTop w:val="0"/>
          <w:marBottom w:val="0"/>
          <w:divBdr>
            <w:top w:val="none" w:sz="0" w:space="0" w:color="auto"/>
            <w:left w:val="none" w:sz="0" w:space="0" w:color="auto"/>
            <w:bottom w:val="single" w:sz="6" w:space="6" w:color="D1D1D1"/>
            <w:right w:val="none" w:sz="0" w:space="0" w:color="auto"/>
          </w:divBdr>
        </w:div>
        <w:div w:id="8454603">
          <w:marLeft w:val="0"/>
          <w:marRight w:val="0"/>
          <w:marTop w:val="0"/>
          <w:marBottom w:val="0"/>
          <w:divBdr>
            <w:top w:val="none" w:sz="0" w:space="0" w:color="auto"/>
            <w:left w:val="none" w:sz="0" w:space="0" w:color="auto"/>
            <w:bottom w:val="single" w:sz="6" w:space="6" w:color="D1D1D1"/>
            <w:right w:val="none" w:sz="0" w:space="0" w:color="auto"/>
          </w:divBdr>
        </w:div>
        <w:div w:id="1215891941">
          <w:marLeft w:val="0"/>
          <w:marRight w:val="0"/>
          <w:marTop w:val="0"/>
          <w:marBottom w:val="0"/>
          <w:divBdr>
            <w:top w:val="none" w:sz="0" w:space="0" w:color="auto"/>
            <w:left w:val="none" w:sz="0" w:space="0" w:color="auto"/>
            <w:bottom w:val="single" w:sz="6" w:space="6" w:color="D1D1D1"/>
            <w:right w:val="none" w:sz="0" w:space="0" w:color="auto"/>
          </w:divBdr>
        </w:div>
        <w:div w:id="800657586">
          <w:marLeft w:val="0"/>
          <w:marRight w:val="0"/>
          <w:marTop w:val="0"/>
          <w:marBottom w:val="0"/>
          <w:divBdr>
            <w:top w:val="none" w:sz="0" w:space="0" w:color="auto"/>
            <w:left w:val="none" w:sz="0" w:space="0" w:color="auto"/>
            <w:bottom w:val="single" w:sz="6" w:space="6" w:color="D1D1D1"/>
            <w:right w:val="none" w:sz="0" w:space="0" w:color="auto"/>
          </w:divBdr>
        </w:div>
        <w:div w:id="18699828">
          <w:marLeft w:val="0"/>
          <w:marRight w:val="0"/>
          <w:marTop w:val="0"/>
          <w:marBottom w:val="0"/>
          <w:divBdr>
            <w:top w:val="none" w:sz="0" w:space="0" w:color="auto"/>
            <w:left w:val="none" w:sz="0" w:space="0" w:color="auto"/>
            <w:bottom w:val="single" w:sz="6" w:space="6" w:color="D1D1D1"/>
            <w:right w:val="none" w:sz="0" w:space="0" w:color="auto"/>
          </w:divBdr>
        </w:div>
        <w:div w:id="583101710">
          <w:marLeft w:val="0"/>
          <w:marRight w:val="0"/>
          <w:marTop w:val="0"/>
          <w:marBottom w:val="0"/>
          <w:divBdr>
            <w:top w:val="none" w:sz="0" w:space="0" w:color="auto"/>
            <w:left w:val="none" w:sz="0" w:space="0" w:color="auto"/>
            <w:bottom w:val="single" w:sz="6" w:space="6" w:color="D1D1D1"/>
            <w:right w:val="none" w:sz="0" w:space="0" w:color="auto"/>
          </w:divBdr>
        </w:div>
        <w:div w:id="1664309927">
          <w:marLeft w:val="0"/>
          <w:marRight w:val="0"/>
          <w:marTop w:val="0"/>
          <w:marBottom w:val="0"/>
          <w:divBdr>
            <w:top w:val="none" w:sz="0" w:space="0" w:color="auto"/>
            <w:left w:val="none" w:sz="0" w:space="0" w:color="auto"/>
            <w:bottom w:val="single" w:sz="6" w:space="6" w:color="D1D1D1"/>
            <w:right w:val="none" w:sz="0" w:space="0" w:color="auto"/>
          </w:divBdr>
        </w:div>
        <w:div w:id="1689793291">
          <w:marLeft w:val="0"/>
          <w:marRight w:val="0"/>
          <w:marTop w:val="0"/>
          <w:marBottom w:val="0"/>
          <w:divBdr>
            <w:top w:val="none" w:sz="0" w:space="0" w:color="auto"/>
            <w:left w:val="none" w:sz="0" w:space="0" w:color="auto"/>
            <w:bottom w:val="single" w:sz="6" w:space="6" w:color="D1D1D1"/>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raverangels.org/our-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1408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Hanson</dc:creator>
  <cp:keywords/>
  <dc:description/>
  <cp:lastModifiedBy>Steven Reames</cp:lastModifiedBy>
  <cp:revision>2</cp:revision>
  <cp:lastPrinted>2022-11-03T18:31:00Z</cp:lastPrinted>
  <dcterms:created xsi:type="dcterms:W3CDTF">2022-11-22T21:50:00Z</dcterms:created>
  <dcterms:modified xsi:type="dcterms:W3CDTF">2022-11-22T21:50:00Z</dcterms:modified>
</cp:coreProperties>
</file>